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CD" w:rsidRPr="00087A8F" w:rsidRDefault="002560CD" w:rsidP="002560C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087A8F">
        <w:rPr>
          <w:rFonts w:ascii="Times New Roman" w:hAnsi="Times New Roman"/>
          <w:sz w:val="24"/>
          <w:szCs w:val="24"/>
        </w:rPr>
        <w:t>УТВЕРЖДАЮ</w:t>
      </w:r>
    </w:p>
    <w:p w:rsidR="002560CD" w:rsidRPr="00087A8F" w:rsidRDefault="001C76B3" w:rsidP="002560C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65EF1">
        <w:rPr>
          <w:rFonts w:ascii="Times New Roman" w:hAnsi="Times New Roman"/>
          <w:sz w:val="24"/>
          <w:szCs w:val="24"/>
        </w:rPr>
        <w:t>аведующий</w:t>
      </w:r>
    </w:p>
    <w:p w:rsidR="002560CD" w:rsidRPr="00087A8F" w:rsidRDefault="002560CD" w:rsidP="002560C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87A8F">
        <w:rPr>
          <w:rFonts w:ascii="Times New Roman" w:hAnsi="Times New Roman"/>
          <w:sz w:val="24"/>
          <w:szCs w:val="24"/>
        </w:rPr>
        <w:t>«Детский сад №42 «Чайка»</w:t>
      </w:r>
    </w:p>
    <w:p w:rsidR="002560CD" w:rsidRDefault="002560CD" w:rsidP="002560C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="00EE638C">
        <w:rPr>
          <w:rFonts w:ascii="Times New Roman" w:hAnsi="Times New Roman"/>
          <w:sz w:val="24"/>
          <w:szCs w:val="24"/>
        </w:rPr>
        <w:t>М.С.Семенова</w:t>
      </w:r>
      <w:proofErr w:type="spellEnd"/>
    </w:p>
    <w:p w:rsidR="001C76B3" w:rsidRPr="001C76B3" w:rsidRDefault="001C76B3" w:rsidP="002560CD">
      <w:pPr>
        <w:spacing w:after="0" w:line="240" w:lineRule="auto"/>
        <w:ind w:left="5954"/>
        <w:rPr>
          <w:rFonts w:ascii="Times New Roman" w:hAnsi="Times New Roman"/>
          <w:sz w:val="24"/>
          <w:szCs w:val="24"/>
          <w:u w:val="single"/>
        </w:rPr>
      </w:pPr>
      <w:r w:rsidRPr="001C76B3">
        <w:rPr>
          <w:rFonts w:ascii="Times New Roman" w:hAnsi="Times New Roman"/>
          <w:sz w:val="24"/>
          <w:szCs w:val="24"/>
          <w:u w:val="single"/>
        </w:rPr>
        <w:t>30.08.2024г.</w:t>
      </w:r>
    </w:p>
    <w:p w:rsidR="002560CD" w:rsidRPr="001C76B3" w:rsidRDefault="002560CD" w:rsidP="002560CD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2560CD" w:rsidRPr="00665EF1" w:rsidRDefault="002560CD" w:rsidP="002560CD">
      <w:pPr>
        <w:jc w:val="center"/>
        <w:rPr>
          <w:b/>
          <w:sz w:val="32"/>
          <w:szCs w:val="32"/>
        </w:rPr>
      </w:pPr>
    </w:p>
    <w:p w:rsidR="002560CD" w:rsidRPr="00665EF1" w:rsidRDefault="002560CD" w:rsidP="00256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EF1">
        <w:rPr>
          <w:rFonts w:ascii="Times New Roman" w:hAnsi="Times New Roman" w:cs="Times New Roman"/>
          <w:b/>
          <w:sz w:val="32"/>
          <w:szCs w:val="32"/>
        </w:rPr>
        <w:t>Календарный учебный график на 2024-2025 учебный год</w:t>
      </w:r>
    </w:p>
    <w:p w:rsidR="002560CD" w:rsidRPr="00087A8F" w:rsidRDefault="002560CD" w:rsidP="00256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0CD" w:rsidRPr="00200D42" w:rsidRDefault="002560CD" w:rsidP="00E128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D42">
        <w:rPr>
          <w:rFonts w:ascii="Times New Roman" w:hAnsi="Times New Roman" w:cs="Times New Roman"/>
          <w:sz w:val="28"/>
          <w:szCs w:val="28"/>
        </w:rPr>
        <w:t>Календарный учебный график МБДОУ «Детский сад № 42 «Чайка» на 2024-2025 учебный год разработан на основе Федерального закона РФ от 29.12.2012 №273-ФЗ</w:t>
      </w:r>
      <w:r w:rsidR="00266E6D">
        <w:rPr>
          <w:rFonts w:ascii="Times New Roman" w:hAnsi="Times New Roman" w:cs="Times New Roman"/>
          <w:sz w:val="28"/>
          <w:szCs w:val="28"/>
        </w:rPr>
        <w:t xml:space="preserve"> </w:t>
      </w:r>
      <w:r w:rsidRPr="00200D4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E128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Режим работы МБДОУ «Детский сад № 42 «Чайка»</w:t>
            </w:r>
          </w:p>
        </w:tc>
        <w:tc>
          <w:tcPr>
            <w:tcW w:w="4786" w:type="dxa"/>
          </w:tcPr>
          <w:p w:rsidR="00266E6D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с 07:00 до 19:00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2560CD" w:rsidRPr="00200D42" w:rsidRDefault="00E12813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26260" w:rsidRPr="00200D42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2560CD" w:rsidRPr="00200D42" w:rsidRDefault="00E12813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6260" w:rsidRPr="00200D4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производственным календарем на 2024-2025 гг</w:t>
            </w:r>
            <w:proofErr w:type="gramStart"/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(количество полных недель)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2560CD" w:rsidRPr="00200D42" w:rsidRDefault="00E12813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560CD" w:rsidRPr="00200D4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26260" w:rsidRPr="00200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0CD" w:rsidRPr="00200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560CD" w:rsidRPr="00200D42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26260" w:rsidRPr="00200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F2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образовательной деятельности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4786" w:type="dxa"/>
          </w:tcPr>
          <w:p w:rsidR="002560CD" w:rsidRPr="00200D42" w:rsidRDefault="00E12813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60CD" w:rsidRPr="00200D4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F26260" w:rsidRPr="00200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60CD" w:rsidRPr="00200D42" w:rsidTr="007D29E6">
        <w:tc>
          <w:tcPr>
            <w:tcW w:w="4785" w:type="dxa"/>
          </w:tcPr>
          <w:p w:rsidR="002560CD" w:rsidRPr="00200D42" w:rsidRDefault="002560CD" w:rsidP="007D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образовательных программ дошкольного образования</w:t>
            </w:r>
          </w:p>
        </w:tc>
        <w:tc>
          <w:tcPr>
            <w:tcW w:w="4786" w:type="dxa"/>
          </w:tcPr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60CD" w:rsidRPr="00200D42" w:rsidRDefault="002560CD" w:rsidP="002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5 по 16.05</w:t>
            </w:r>
            <w:r w:rsidRPr="00200D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1711" w:rsidRPr="00200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560CD" w:rsidRPr="00200D42" w:rsidRDefault="002560CD" w:rsidP="002560CD">
      <w:pPr>
        <w:rPr>
          <w:sz w:val="28"/>
          <w:szCs w:val="28"/>
        </w:rPr>
      </w:pPr>
    </w:p>
    <w:p w:rsidR="00CE1FE2" w:rsidRDefault="00CE1FE2"/>
    <w:sectPr w:rsidR="00CE1FE2" w:rsidSect="0018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B"/>
    <w:rsid w:val="001C76B3"/>
    <w:rsid w:val="00200D42"/>
    <w:rsid w:val="002560CD"/>
    <w:rsid w:val="00266E6D"/>
    <w:rsid w:val="003E1711"/>
    <w:rsid w:val="00665EF1"/>
    <w:rsid w:val="00B1658F"/>
    <w:rsid w:val="00B45C2B"/>
    <w:rsid w:val="00CE1FE2"/>
    <w:rsid w:val="00DB111B"/>
    <w:rsid w:val="00E12813"/>
    <w:rsid w:val="00EE638C"/>
    <w:rsid w:val="00F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2024-10-14T11:26:00Z</cp:lastPrinted>
  <dcterms:created xsi:type="dcterms:W3CDTF">2024-08-22T12:48:00Z</dcterms:created>
  <dcterms:modified xsi:type="dcterms:W3CDTF">2024-10-14T12:03:00Z</dcterms:modified>
</cp:coreProperties>
</file>